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9292D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Самоанализ урока по русскому языку во 2 классе.</w:t>
      </w:r>
    </w:p>
    <w:p w14:paraId="5C8D704C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91A025B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Тип урока</w:t>
      </w:r>
      <w:r w:rsidRPr="004B63D6">
        <w:rPr>
          <w:color w:val="000000"/>
          <w:sz w:val="27"/>
          <w:szCs w:val="27"/>
        </w:rPr>
        <w:t> - обобщения и систематизации знаний</w:t>
      </w:r>
    </w:p>
    <w:p w14:paraId="35D9225E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Цель урока:</w:t>
      </w:r>
      <w:r w:rsidRPr="004B63D6">
        <w:rPr>
          <w:color w:val="000000"/>
          <w:sz w:val="27"/>
          <w:szCs w:val="27"/>
        </w:rPr>
        <w:t> Совершенствование знаний о безударных гласных в корне слова</w:t>
      </w:r>
    </w:p>
    <w:p w14:paraId="66084AA9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Задачи урока:</w:t>
      </w:r>
    </w:p>
    <w:p w14:paraId="67251F6A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i/>
          <w:iCs/>
          <w:color w:val="000000"/>
          <w:sz w:val="27"/>
          <w:szCs w:val="27"/>
        </w:rPr>
        <w:t>Образовательные:</w:t>
      </w:r>
    </w:p>
    <w:p w14:paraId="1633268A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Обобщить правописание безударных гласных в корне слова.</w:t>
      </w:r>
    </w:p>
    <w:p w14:paraId="435A275E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i/>
          <w:iCs/>
          <w:color w:val="000000"/>
          <w:sz w:val="27"/>
          <w:szCs w:val="27"/>
        </w:rPr>
        <w:t>Развивающие:</w:t>
      </w:r>
      <w:bookmarkStart w:id="0" w:name="_GoBack"/>
      <w:bookmarkEnd w:id="0"/>
    </w:p>
    <w:p w14:paraId="74A51391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Развитие умения находить орфограммы, речи учащихся, внимания</w:t>
      </w:r>
    </w:p>
    <w:p w14:paraId="7BEC9A62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i/>
          <w:iCs/>
          <w:color w:val="000000"/>
          <w:sz w:val="27"/>
          <w:szCs w:val="27"/>
        </w:rPr>
        <w:t>Воспитательные:</w:t>
      </w:r>
    </w:p>
    <w:p w14:paraId="3EEB936B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Воспитание товарищества, взаимопомощи, любви к русскому языку.</w:t>
      </w:r>
    </w:p>
    <w:p w14:paraId="6E834669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Формы работы:</w:t>
      </w:r>
      <w:r w:rsidRPr="004B63D6">
        <w:rPr>
          <w:color w:val="000000"/>
          <w:sz w:val="27"/>
          <w:szCs w:val="27"/>
        </w:rPr>
        <w:t> индивидуальная, работа в группах, самостоятельный диалог учащихся между собой по поводу решения учебной задачи.</w:t>
      </w:r>
    </w:p>
    <w:p w14:paraId="3D31227B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Компетенции:</w:t>
      </w:r>
    </w:p>
    <w:p w14:paraId="210497BC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i/>
          <w:iCs/>
          <w:color w:val="000000"/>
          <w:sz w:val="27"/>
          <w:szCs w:val="27"/>
        </w:rPr>
        <w:t>Учащиеся должны знать: </w:t>
      </w:r>
      <w:r w:rsidRPr="004B63D6">
        <w:rPr>
          <w:color w:val="000000"/>
          <w:sz w:val="27"/>
          <w:szCs w:val="27"/>
        </w:rPr>
        <w:t>правила правописания слов с безударной гласной;</w:t>
      </w:r>
    </w:p>
    <w:p w14:paraId="483DD2F9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i/>
          <w:iCs/>
          <w:color w:val="000000"/>
          <w:sz w:val="27"/>
          <w:szCs w:val="27"/>
        </w:rPr>
        <w:t>Учащиеся должны уметь: </w:t>
      </w:r>
      <w:r w:rsidRPr="004B63D6">
        <w:rPr>
          <w:color w:val="000000"/>
          <w:sz w:val="27"/>
          <w:szCs w:val="27"/>
        </w:rPr>
        <w:t>правильно писать слова с безударной гласной.</w:t>
      </w:r>
    </w:p>
    <w:p w14:paraId="06D385D5" w14:textId="0944BDF5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 xml:space="preserve">В классе </w:t>
      </w:r>
      <w:r w:rsidR="007001E4" w:rsidRPr="004B63D6">
        <w:rPr>
          <w:color w:val="000000"/>
          <w:sz w:val="27"/>
          <w:szCs w:val="27"/>
        </w:rPr>
        <w:t>20</w:t>
      </w:r>
      <w:r w:rsidRPr="004B63D6">
        <w:rPr>
          <w:color w:val="000000"/>
          <w:sz w:val="27"/>
          <w:szCs w:val="27"/>
        </w:rPr>
        <w:t xml:space="preserve"> ученик</w:t>
      </w:r>
      <w:r w:rsidR="007001E4" w:rsidRPr="004B63D6">
        <w:rPr>
          <w:color w:val="000000"/>
          <w:sz w:val="27"/>
          <w:szCs w:val="27"/>
        </w:rPr>
        <w:t>ов</w:t>
      </w:r>
      <w:r w:rsidRPr="004B63D6">
        <w:rPr>
          <w:color w:val="000000"/>
          <w:sz w:val="27"/>
          <w:szCs w:val="27"/>
        </w:rPr>
        <w:t xml:space="preserve">, из них высокий уровень обученности у </w:t>
      </w:r>
      <w:r w:rsidR="007001E4" w:rsidRPr="004B63D6">
        <w:rPr>
          <w:color w:val="000000"/>
          <w:sz w:val="27"/>
          <w:szCs w:val="27"/>
        </w:rPr>
        <w:t>6 учеников</w:t>
      </w:r>
      <w:r w:rsidRPr="004B63D6">
        <w:rPr>
          <w:color w:val="000000"/>
          <w:sz w:val="27"/>
          <w:szCs w:val="27"/>
        </w:rPr>
        <w:t xml:space="preserve">, выше среднего у </w:t>
      </w:r>
      <w:r w:rsidR="007001E4" w:rsidRPr="004B63D6">
        <w:rPr>
          <w:color w:val="000000"/>
          <w:sz w:val="27"/>
          <w:szCs w:val="27"/>
        </w:rPr>
        <w:t>14,</w:t>
      </w:r>
      <w:r w:rsidRPr="004B63D6">
        <w:rPr>
          <w:color w:val="000000"/>
          <w:sz w:val="27"/>
          <w:szCs w:val="27"/>
        </w:rPr>
        <w:t xml:space="preserve"> средний уровень обученности у </w:t>
      </w:r>
      <w:r w:rsidR="007001E4" w:rsidRPr="004B63D6">
        <w:rPr>
          <w:color w:val="000000"/>
          <w:sz w:val="27"/>
          <w:szCs w:val="27"/>
        </w:rPr>
        <w:t>2</w:t>
      </w:r>
      <w:r w:rsidRPr="004B63D6">
        <w:rPr>
          <w:color w:val="000000"/>
          <w:sz w:val="27"/>
          <w:szCs w:val="27"/>
        </w:rPr>
        <w:t xml:space="preserve"> учеников, низкий уровень обученности у </w:t>
      </w:r>
      <w:r w:rsidR="007001E4" w:rsidRPr="004B63D6">
        <w:rPr>
          <w:color w:val="000000"/>
          <w:sz w:val="27"/>
          <w:szCs w:val="27"/>
        </w:rPr>
        <w:t>4</w:t>
      </w:r>
      <w:r w:rsidRPr="004B63D6">
        <w:rPr>
          <w:color w:val="000000"/>
          <w:sz w:val="27"/>
          <w:szCs w:val="27"/>
        </w:rPr>
        <w:t xml:space="preserve"> учащихся. В целом, учебные возможности класса средние. У учащихся сформированы первоначальные навыки самостоятельной, групповой работы, работы в парах.</w:t>
      </w:r>
    </w:p>
    <w:p w14:paraId="7BC1FB04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Урок является предпоследним в разделе «Буквы безударных гласных в корне слова»</w:t>
      </w:r>
    </w:p>
    <w:p w14:paraId="5BC7C2F6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Тема:</w:t>
      </w:r>
      <w:r w:rsidRPr="004B63D6">
        <w:rPr>
          <w:color w:val="000000"/>
          <w:sz w:val="27"/>
          <w:szCs w:val="27"/>
        </w:rPr>
        <w:t> «Обобщение по разделу: Безударные гласные в корне слова. Урок сказка.</w:t>
      </w:r>
    </w:p>
    <w:p w14:paraId="198F309C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При разработке данного урока учитывались возрастные и психологические особенности младших школьников, реальные возможности учеников 2 класса, все учащиеся которого имеют положительную мотивацию к учебной деятельности.</w:t>
      </w:r>
    </w:p>
    <w:p w14:paraId="254890F6" w14:textId="44CA2E56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Цель деятельности учителя</w:t>
      </w:r>
      <w:r w:rsidR="007001E4" w:rsidRPr="004B63D6">
        <w:rPr>
          <w:b/>
          <w:bCs/>
          <w:color w:val="000000"/>
          <w:sz w:val="27"/>
          <w:szCs w:val="27"/>
        </w:rPr>
        <w:t>:</w:t>
      </w:r>
      <w:r w:rsidR="007001E4" w:rsidRPr="004B63D6">
        <w:rPr>
          <w:color w:val="000000"/>
          <w:sz w:val="27"/>
          <w:szCs w:val="27"/>
        </w:rPr>
        <w:t xml:space="preserve"> создать</w:t>
      </w:r>
      <w:r w:rsidRPr="004B63D6">
        <w:rPr>
          <w:color w:val="000000"/>
          <w:sz w:val="27"/>
          <w:szCs w:val="27"/>
        </w:rPr>
        <w:t xml:space="preserve"> условия для формирования и проверки умения находить безударные гласные в корне слова и проверять их.</w:t>
      </w:r>
    </w:p>
    <w:p w14:paraId="6BEE015C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Планируемые результаты:</w:t>
      </w:r>
    </w:p>
    <w:p w14:paraId="24B71804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  <w:u w:val="single"/>
        </w:rPr>
        <w:t>Предметные:</w:t>
      </w:r>
    </w:p>
    <w:p w14:paraId="1F211305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Умеют находить в словах буквы, обозначающие безударные гласные звуки;</w:t>
      </w:r>
    </w:p>
    <w:p w14:paraId="52E357D2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Умеют находить проверочные слова с помощью подбора слов-родственников или изменения формы слова;</w:t>
      </w:r>
    </w:p>
    <w:p w14:paraId="76ACE52F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Имеют представление о единообразном написании слова;</w:t>
      </w:r>
    </w:p>
    <w:p w14:paraId="61E12A5E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Понимают значение верного написания слов для различения их по смыслу.</w:t>
      </w:r>
    </w:p>
    <w:p w14:paraId="16234060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  <w:u w:val="single"/>
        </w:rPr>
        <w:t>Метапредметные:</w:t>
      </w:r>
    </w:p>
    <w:p w14:paraId="61696FC0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Познавательные УУД: делают выводы о результате совместной работы группы;</w:t>
      </w:r>
    </w:p>
    <w:p w14:paraId="24F10087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Регулятивные УУД: определяют и формулируют цель деятельности на уроке с помощью учителя; работают по предложенному учителем плану;</w:t>
      </w:r>
    </w:p>
    <w:p w14:paraId="4CAE0479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Коммуникативные УУД: оформляют свои мысли в устной форме, высказывают своё предположение на основе работы с материалом, данным учителем (карточки, презентационные слайды).</w:t>
      </w:r>
    </w:p>
    <w:p w14:paraId="4AEE7018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  <w:u w:val="single"/>
        </w:rPr>
        <w:t>Личностные:</w:t>
      </w:r>
    </w:p>
    <w:p w14:paraId="384F3644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Осознают роль языка в речи и жизни людей;</w:t>
      </w:r>
    </w:p>
    <w:p w14:paraId="51E1979C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Понимают эмоции других людей, сочувствуют, сопереживают;</w:t>
      </w:r>
    </w:p>
    <w:p w14:paraId="56820B65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• Обращают внимание на особенности устных и письменных высказываний своих одноклассников.</w:t>
      </w:r>
    </w:p>
    <w:p w14:paraId="55FC05B8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b/>
          <w:bCs/>
          <w:color w:val="000000"/>
          <w:sz w:val="27"/>
          <w:szCs w:val="27"/>
        </w:rPr>
        <w:t>Тип урока: Урок обобщения и систематизации изученного</w:t>
      </w:r>
    </w:p>
    <w:p w14:paraId="4074507D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Форма урока: сказка.</w:t>
      </w:r>
    </w:p>
    <w:p w14:paraId="4940B3C9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Формы организации познавательной деятельности: групповая, в парах, индивидуальная.</w:t>
      </w:r>
    </w:p>
    <w:p w14:paraId="523E00D5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lastRenderedPageBreak/>
        <w:t>Методы: словесный, частично - поисковый, наглядный.</w:t>
      </w:r>
    </w:p>
    <w:p w14:paraId="2FB2CAEA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Оборудование: классная доска, экран, мультимедийный проектор.</w:t>
      </w:r>
    </w:p>
    <w:p w14:paraId="791F3D2F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Демонстрационный материал: мультимедийная презентация.</w:t>
      </w:r>
    </w:p>
    <w:p w14:paraId="3E7B2D89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Структура урока соответствует типу урока и его дидактическим задачам. Основным этапом является этап закрепления изученного материала. При закреплении использованы материалы, активизирующие познавательную активность младших школьников.</w:t>
      </w:r>
    </w:p>
    <w:p w14:paraId="168EA52F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На уроке были использованы следующие </w:t>
      </w:r>
      <w:r w:rsidRPr="004B63D6">
        <w:rPr>
          <w:b/>
          <w:bCs/>
          <w:color w:val="000000"/>
          <w:sz w:val="27"/>
          <w:szCs w:val="27"/>
        </w:rPr>
        <w:t>методы обучения</w:t>
      </w:r>
      <w:r w:rsidRPr="004B63D6">
        <w:rPr>
          <w:color w:val="000000"/>
          <w:sz w:val="27"/>
          <w:szCs w:val="27"/>
        </w:rPr>
        <w:t>:</w:t>
      </w:r>
    </w:p>
    <w:p w14:paraId="7963A954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262626"/>
          <w:sz w:val="27"/>
          <w:szCs w:val="27"/>
          <w:u w:val="single"/>
        </w:rPr>
        <w:t>по виду источника информации:</w:t>
      </w:r>
    </w:p>
    <w:p w14:paraId="7F63F0A0" w14:textId="77777777" w:rsidR="00827C7C" w:rsidRPr="004B63D6" w:rsidRDefault="00827C7C" w:rsidP="004B6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словесные (объяснение, беседа с учащимися);</w:t>
      </w:r>
    </w:p>
    <w:p w14:paraId="381326BB" w14:textId="77777777" w:rsidR="00827C7C" w:rsidRPr="004B63D6" w:rsidRDefault="00827C7C" w:rsidP="004B6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наглядные (демонстрация презентации обучающего курса);</w:t>
      </w:r>
    </w:p>
    <w:p w14:paraId="51C1B078" w14:textId="77777777" w:rsidR="00827C7C" w:rsidRPr="004B63D6" w:rsidRDefault="00827C7C" w:rsidP="004B6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практические (работа с карточками)</w:t>
      </w:r>
    </w:p>
    <w:p w14:paraId="0E9BD1F3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B63D6">
        <w:rPr>
          <w:color w:val="0D0D0D"/>
          <w:sz w:val="27"/>
          <w:szCs w:val="27"/>
          <w:u w:val="single"/>
        </w:rPr>
        <w:t>по виду учебной деятельности:</w:t>
      </w:r>
    </w:p>
    <w:p w14:paraId="0AD20F67" w14:textId="77777777" w:rsidR="00827C7C" w:rsidRPr="004B63D6" w:rsidRDefault="00827C7C" w:rsidP="004B63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проблемно-поисковый метод (поиск решения поставленных перед учащимися проблем).</w:t>
      </w:r>
    </w:p>
    <w:p w14:paraId="37A597C5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Для активизации познавательной активности учащихся, повышения качества усвоения материала на уроке использовались информационные компьютерные средства.</w:t>
      </w:r>
    </w:p>
    <w:p w14:paraId="66BC20A1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Использование ИКТ способствовало поддержанию высокого темпа работы учащихся. Время, отведенное на все этапы урока, было рационально распределено.</w:t>
      </w:r>
    </w:p>
    <w:p w14:paraId="5A3CA5F1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Урок начинается с </w:t>
      </w:r>
      <w:r w:rsidRPr="004B63D6">
        <w:rPr>
          <w:color w:val="0D0D0D"/>
          <w:sz w:val="27"/>
          <w:szCs w:val="27"/>
        </w:rPr>
        <w:t>организационного момента и постановки учащимися учебной задачи. </w:t>
      </w:r>
      <w:r w:rsidRPr="004B63D6">
        <w:rPr>
          <w:color w:val="000000"/>
          <w:sz w:val="27"/>
          <w:szCs w:val="27"/>
        </w:rPr>
        <w:t>Этот этап, хотя и был непродолжительным, позволил быстро включить учащихся в ход урока, активизировать познавательную деятельность.</w:t>
      </w:r>
    </w:p>
    <w:p w14:paraId="63B6E624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D0D0D"/>
          <w:sz w:val="27"/>
          <w:szCs w:val="27"/>
        </w:rPr>
        <w:t>Следующий этап (основной) - обобщение изученного материала, проверка уровня сформированности знаний по изученному разделу в форме игры.</w:t>
      </w:r>
    </w:p>
    <w:p w14:paraId="7AA7D9E0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Задача данного этапа – актуализация ранее изученного материала, выявление пробелов в знаниях учащихся и их устранение, совершенствование знаний и умений.</w:t>
      </w:r>
    </w:p>
    <w:p w14:paraId="145E6EAC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На данном этапе основные формы работы – групповая и фронтальная. Обязательны были на этапе повторения комментирование ответов учащихся, оценка их знаний, умений и навыков, стимулирование их деятельности похвалой, одобрением.</w:t>
      </w:r>
    </w:p>
    <w:p w14:paraId="05C87F8D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 xml:space="preserve">Учащиеся на уроке были достаточно активны и </w:t>
      </w:r>
      <w:proofErr w:type="spellStart"/>
      <w:proofErr w:type="gramStart"/>
      <w:r w:rsidRPr="004B63D6">
        <w:rPr>
          <w:color w:val="000000"/>
          <w:sz w:val="27"/>
          <w:szCs w:val="27"/>
        </w:rPr>
        <w:t>мотивированны.Каждому</w:t>
      </w:r>
      <w:proofErr w:type="spellEnd"/>
      <w:proofErr w:type="gramEnd"/>
      <w:r w:rsidRPr="004B63D6">
        <w:rPr>
          <w:color w:val="000000"/>
          <w:sz w:val="27"/>
          <w:szCs w:val="27"/>
        </w:rPr>
        <w:t xml:space="preserve"> ребенку на уроке было комфортно, каждый ребенок был по своему успешен. На уроке проводилась </w:t>
      </w:r>
      <w:proofErr w:type="spellStart"/>
      <w:r w:rsidRPr="004B63D6">
        <w:rPr>
          <w:color w:val="000000"/>
          <w:sz w:val="27"/>
          <w:szCs w:val="27"/>
        </w:rPr>
        <w:t>физминутка</w:t>
      </w:r>
      <w:proofErr w:type="spellEnd"/>
      <w:r w:rsidRPr="004B63D6">
        <w:rPr>
          <w:color w:val="000000"/>
          <w:sz w:val="27"/>
          <w:szCs w:val="27"/>
        </w:rPr>
        <w:t>, которая позволила снять физическую и эмоциональную напряжённость.</w:t>
      </w:r>
    </w:p>
    <w:p w14:paraId="77D1E723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Учащиеся, на уроке были активны, внимательны, работоспособны. Выбранная форма организации учебной деятельности школьников показала себя очень эффективной. Создание проблемных ситуаций (в самом начале урока) мотивирует учащихся к настрою в работе. Рефлексия учащихся дает осмысление своих действий и самооценку.</w:t>
      </w:r>
    </w:p>
    <w:p w14:paraId="4A9D1C48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Учащиеся оценили не только впечатления от урока, но и уровень своих знаний по данному разделу.</w:t>
      </w:r>
    </w:p>
    <w:p w14:paraId="0852C5A9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Я считаю, что организация образовательного процесса в такой форме более эффективна, так как учащиеся с интересом применяют, используют свои знания на практике.</w:t>
      </w:r>
    </w:p>
    <w:p w14:paraId="6A758D27" w14:textId="77777777" w:rsidR="00827C7C" w:rsidRPr="004B63D6" w:rsidRDefault="00827C7C" w:rsidP="004B6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B63D6">
        <w:rPr>
          <w:color w:val="000000"/>
          <w:sz w:val="27"/>
          <w:szCs w:val="27"/>
        </w:rPr>
        <w:t>Я думаю, что мне удалось решить поставленные задачи, избежав при этом перегрузки и переутомления учащихся, сохранив продуктивную мотивацию учения.</w:t>
      </w:r>
    </w:p>
    <w:p w14:paraId="3AB50A2E" w14:textId="77777777" w:rsidR="00C54AC4" w:rsidRPr="004B63D6" w:rsidRDefault="00C54AC4" w:rsidP="004B63D6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C54AC4" w:rsidRPr="004B63D6" w:rsidSect="00827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231D7"/>
    <w:multiLevelType w:val="multilevel"/>
    <w:tmpl w:val="617A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16D26"/>
    <w:multiLevelType w:val="multilevel"/>
    <w:tmpl w:val="36B6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C"/>
    <w:rsid w:val="00217C28"/>
    <w:rsid w:val="004B63D6"/>
    <w:rsid w:val="007001E4"/>
    <w:rsid w:val="00827C7C"/>
    <w:rsid w:val="00C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9DF7"/>
  <w15:chartTrackingRefBased/>
  <w15:docId w15:val="{D29DDA49-7627-4B12-8B4A-11E69A42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4</cp:revision>
  <cp:lastPrinted>2019-12-10T06:48:00Z</cp:lastPrinted>
  <dcterms:created xsi:type="dcterms:W3CDTF">2018-10-04T13:59:00Z</dcterms:created>
  <dcterms:modified xsi:type="dcterms:W3CDTF">2019-12-10T06:49:00Z</dcterms:modified>
</cp:coreProperties>
</file>